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10F16" w14:textId="77777777" w:rsidR="00456003" w:rsidRDefault="00631F2E" w:rsidP="00E1248B">
      <w:pPr>
        <w:tabs>
          <w:tab w:val="left" w:pos="13050"/>
        </w:tabs>
        <w:rPr>
          <w:rFonts w:ascii="Old English Text MT" w:hAnsi="Old English Text MT" w:cs="Courier New"/>
        </w:rPr>
      </w:pPr>
      <w:r w:rsidRPr="009A2A4F">
        <w:rPr>
          <w:rFonts w:ascii="Times New Roman" w:hAnsi="Times New Roman" w:cs="Times New Roman"/>
          <w:noProof/>
          <w:szCs w:val="28"/>
          <w:lang w:val="en-PH" w:eastAsia="en-PH"/>
        </w:rPr>
        <w:drawing>
          <wp:anchor distT="0" distB="0" distL="0" distR="0" simplePos="0" relativeHeight="251528704" behindDoc="0" locked="0" layoutInCell="1" allowOverlap="1" wp14:anchorId="7E89F74A" wp14:editId="0973F7B9">
            <wp:simplePos x="0" y="0"/>
            <wp:positionH relativeFrom="column">
              <wp:posOffset>7278218</wp:posOffset>
            </wp:positionH>
            <wp:positionV relativeFrom="paragraph">
              <wp:posOffset>9525</wp:posOffset>
            </wp:positionV>
            <wp:extent cx="1339435" cy="1340903"/>
            <wp:effectExtent l="0" t="0" r="0" b="0"/>
            <wp:wrapNone/>
            <wp:docPr id="1026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9435" cy="13409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A2A4F">
        <w:rPr>
          <w:rFonts w:ascii="Times New Roman" w:hAnsi="Times New Roman" w:cs="Times New Roman"/>
          <w:noProof/>
          <w:szCs w:val="28"/>
          <w:lang w:val="en-PH" w:eastAsia="en-PH"/>
        </w:rPr>
        <w:drawing>
          <wp:anchor distT="0" distB="0" distL="0" distR="0" simplePos="0" relativeHeight="251522560" behindDoc="0" locked="0" layoutInCell="1" allowOverlap="1" wp14:anchorId="04B78A04" wp14:editId="103675C0">
            <wp:simplePos x="0" y="0"/>
            <wp:positionH relativeFrom="column">
              <wp:posOffset>510362</wp:posOffset>
            </wp:positionH>
            <wp:positionV relativeFrom="paragraph">
              <wp:posOffset>15181</wp:posOffset>
            </wp:positionV>
            <wp:extent cx="1360965" cy="1360386"/>
            <wp:effectExtent l="0" t="0" r="0" b="0"/>
            <wp:wrapNone/>
            <wp:docPr id="1027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0965" cy="13603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9A2A4F">
        <w:rPr>
          <w:rFonts w:ascii="Old English Text MT" w:hAnsi="Old English Text MT" w:cs="Courier New"/>
          <w:sz w:val="28"/>
          <w:szCs w:val="28"/>
        </w:rPr>
        <w:t>Republika</w:t>
      </w:r>
      <w:proofErr w:type="spellEnd"/>
      <w:r w:rsidRPr="009A2A4F">
        <w:rPr>
          <w:rFonts w:ascii="Old English Text MT" w:hAnsi="Old English Text MT" w:cs="Courier New"/>
          <w:sz w:val="28"/>
          <w:szCs w:val="28"/>
        </w:rPr>
        <w:t xml:space="preserve"> ng </w:t>
      </w:r>
      <w:proofErr w:type="spellStart"/>
      <w:r w:rsidRPr="009A2A4F">
        <w:rPr>
          <w:rFonts w:ascii="Old English Text MT" w:hAnsi="Old English Text MT" w:cs="Courier New"/>
          <w:sz w:val="28"/>
          <w:szCs w:val="28"/>
        </w:rPr>
        <w:t>Pilipinas</w:t>
      </w:r>
      <w:proofErr w:type="spellEnd"/>
    </w:p>
    <w:p w14:paraId="3BACA4AC" w14:textId="77777777" w:rsidR="00456003" w:rsidRPr="009A2A4F" w:rsidRDefault="00631F2E">
      <w:pPr>
        <w:rPr>
          <w:rFonts w:ascii="Old English Text MT" w:hAnsi="Old English Text MT" w:cs="Courier New"/>
          <w:i/>
          <w:sz w:val="20"/>
          <w:szCs w:val="24"/>
        </w:rPr>
      </w:pPr>
      <w:r w:rsidRPr="009A2A4F">
        <w:rPr>
          <w:rFonts w:ascii="Old English Text MT" w:hAnsi="Old English Text MT" w:cs="Courier New"/>
          <w:i/>
          <w:sz w:val="20"/>
          <w:szCs w:val="24"/>
        </w:rPr>
        <w:t>Republic of the Philippines</w:t>
      </w:r>
    </w:p>
    <w:p w14:paraId="6936209D" w14:textId="77777777" w:rsidR="00456003" w:rsidRDefault="00631F2E">
      <w:pPr>
        <w:rPr>
          <w:rFonts w:ascii="Old English Text MT" w:hAnsi="Old English Text MT" w:cs="Courier New"/>
        </w:rPr>
      </w:pPr>
      <w:r w:rsidRPr="009A2A4F">
        <w:rPr>
          <w:rFonts w:ascii="Old English Text MT" w:hAnsi="Old English Text MT" w:cs="Courier New"/>
          <w:sz w:val="32"/>
          <w:szCs w:val="32"/>
        </w:rPr>
        <w:t>Kagawaran ng Edukasyon</w:t>
      </w:r>
    </w:p>
    <w:p w14:paraId="5C8E27D6" w14:textId="77777777" w:rsidR="00456003" w:rsidRDefault="00631F2E">
      <w:pPr>
        <w:rPr>
          <w:rFonts w:ascii="Old English Text MT" w:hAnsi="Old English Text MT" w:cs="Courier New"/>
          <w:i/>
          <w:sz w:val="20"/>
          <w:szCs w:val="24"/>
        </w:rPr>
      </w:pPr>
      <w:r w:rsidRPr="009A2A4F">
        <w:rPr>
          <w:rFonts w:ascii="Old English Text MT" w:hAnsi="Old English Text MT" w:cs="Courier New"/>
          <w:i/>
          <w:sz w:val="20"/>
          <w:szCs w:val="24"/>
        </w:rPr>
        <w:t>Department of Education</w:t>
      </w:r>
    </w:p>
    <w:p w14:paraId="549B1FCC" w14:textId="77777777" w:rsidR="00456003" w:rsidRPr="009A2A4F" w:rsidRDefault="00631F2E">
      <w:pPr>
        <w:rPr>
          <w:rFonts w:ascii="Bookman Old Style" w:hAnsi="Bookman Old Style" w:cs="Times New Roman"/>
          <w:b/>
        </w:rPr>
      </w:pPr>
      <w:r w:rsidRPr="009A2A4F">
        <w:rPr>
          <w:rFonts w:ascii="Bookman Old Style" w:hAnsi="Bookman Old Style" w:cs="Times New Roman"/>
          <w:b/>
        </w:rPr>
        <w:t>REHIYON VI – KANLURANG VISAYAS</w:t>
      </w:r>
    </w:p>
    <w:p w14:paraId="5E1FB3E4" w14:textId="77777777" w:rsidR="00456003" w:rsidRDefault="00631F2E">
      <w:pPr>
        <w:rPr>
          <w:rFonts w:ascii="Bookman Old Style" w:hAnsi="Bookman Old Style" w:cs="Times New Roman"/>
          <w:i/>
          <w:sz w:val="16"/>
          <w:szCs w:val="20"/>
        </w:rPr>
      </w:pPr>
      <w:r w:rsidRPr="009A2A4F">
        <w:rPr>
          <w:rFonts w:ascii="Bookman Old Style" w:hAnsi="Bookman Old Style" w:cs="Times New Roman"/>
          <w:i/>
          <w:sz w:val="16"/>
          <w:szCs w:val="20"/>
        </w:rPr>
        <w:t>REGION VI – WESTERN VISAYAS</w:t>
      </w:r>
    </w:p>
    <w:p w14:paraId="51BB9889" w14:textId="77777777" w:rsidR="00770EFA" w:rsidRPr="009A2A4F" w:rsidRDefault="00770EFA">
      <w:pPr>
        <w:rPr>
          <w:rFonts w:ascii="Bookman Old Style" w:hAnsi="Bookman Old Style" w:cs="Times New Roman"/>
          <w:sz w:val="16"/>
        </w:rPr>
      </w:pPr>
    </w:p>
    <w:p w14:paraId="0145296B" w14:textId="77777777" w:rsidR="00456003" w:rsidRPr="009A2A4F" w:rsidRDefault="00631F2E">
      <w:pPr>
        <w:rPr>
          <w:rFonts w:ascii="Bookman Old Style" w:hAnsi="Bookman Old Style" w:cs="Times New Roman"/>
          <w:b/>
        </w:rPr>
      </w:pPr>
      <w:r w:rsidRPr="009A2A4F">
        <w:rPr>
          <w:rFonts w:ascii="Bookman Old Style" w:hAnsi="Bookman Old Style" w:cs="Times New Roman"/>
          <w:b/>
        </w:rPr>
        <w:t>SANGAY NG LUNGSOD NG KABANKALAN</w:t>
      </w:r>
    </w:p>
    <w:p w14:paraId="55529D73" w14:textId="77777777" w:rsidR="00456003" w:rsidRPr="009A2A4F" w:rsidRDefault="00631F2E" w:rsidP="00F02414">
      <w:pPr>
        <w:rPr>
          <w:rFonts w:ascii="Bookman Old Style" w:hAnsi="Bookman Old Style" w:cs="Times New Roman"/>
          <w:i/>
          <w:sz w:val="16"/>
          <w:szCs w:val="20"/>
        </w:rPr>
      </w:pPr>
      <w:r w:rsidRPr="009A2A4F">
        <w:rPr>
          <w:rFonts w:ascii="Bookman Old Style" w:hAnsi="Bookman Old Style" w:cs="Times New Roman"/>
          <w:i/>
          <w:sz w:val="16"/>
          <w:szCs w:val="20"/>
        </w:rPr>
        <w:t>DIVISION OF KABANKALAN CITY</w:t>
      </w:r>
    </w:p>
    <w:p w14:paraId="45703FFB" w14:textId="77777777" w:rsidR="009A2A4F" w:rsidRPr="00223189" w:rsidRDefault="009A2A4F" w:rsidP="00770EFA">
      <w:pPr>
        <w:rPr>
          <w:rFonts w:ascii="Times New Roman" w:hAnsi="Times New Roman" w:cs="Times New Roman"/>
          <w:b/>
          <w:sz w:val="16"/>
          <w:szCs w:val="6"/>
        </w:rPr>
      </w:pPr>
    </w:p>
    <w:sdt>
      <w:sdtPr>
        <w:rPr>
          <w:rFonts w:ascii="Bookman Old Style" w:hAnsi="Bookman Old Style" w:cs="Times New Roman"/>
          <w:b/>
          <w:sz w:val="28"/>
          <w:szCs w:val="16"/>
        </w:rPr>
        <w:id w:val="-523787909"/>
        <w:placeholder>
          <w:docPart w:val="DefaultPlaceholder_-1854013440"/>
        </w:placeholder>
      </w:sdtPr>
      <w:sdtContent>
        <w:p w14:paraId="0D6A6C03" w14:textId="3174FEEB" w:rsidR="00456003" w:rsidRPr="00770EFA" w:rsidRDefault="00631F2E">
          <w:pPr>
            <w:rPr>
              <w:rFonts w:ascii="Bookman Old Style" w:hAnsi="Bookman Old Style" w:cs="Times New Roman"/>
              <w:b/>
              <w:sz w:val="40"/>
            </w:rPr>
          </w:pPr>
          <w:r w:rsidRPr="00770EFA">
            <w:rPr>
              <w:rFonts w:ascii="Bookman Old Style" w:hAnsi="Bookman Old Style" w:cs="Times New Roman"/>
              <w:b/>
              <w:sz w:val="28"/>
              <w:szCs w:val="16"/>
            </w:rPr>
            <w:t>CAROL-AN NATIONAL HIGH SCHOOL</w:t>
          </w:r>
        </w:p>
      </w:sdtContent>
    </w:sdt>
    <w:p w14:paraId="46BE6171" w14:textId="77777777" w:rsidR="00456003" w:rsidRPr="00770EFA" w:rsidRDefault="00456003">
      <w:pPr>
        <w:rPr>
          <w:rFonts w:ascii="Bookman Old Style" w:hAnsi="Bookman Old Style" w:cs="Times New Roman"/>
          <w:sz w:val="16"/>
        </w:rPr>
      </w:pPr>
    </w:p>
    <w:p w14:paraId="10AD084A" w14:textId="77777777" w:rsidR="00456003" w:rsidRPr="00770EFA" w:rsidRDefault="00631F2E">
      <w:pPr>
        <w:rPr>
          <w:rFonts w:ascii="Bookman Old Style" w:hAnsi="Bookman Old Style" w:cs="Times New Roman"/>
        </w:rPr>
      </w:pPr>
      <w:r w:rsidRPr="00770EFA">
        <w:rPr>
          <w:rFonts w:ascii="Bookman Old Style" w:hAnsi="Bookman Old Style" w:cs="Times New Roman"/>
        </w:rPr>
        <w:t>Pinatutunayan nito na si</w:t>
      </w:r>
    </w:p>
    <w:p w14:paraId="5923C95C" w14:textId="77777777" w:rsidR="00456003" w:rsidRPr="00770EFA" w:rsidRDefault="00631F2E">
      <w:pPr>
        <w:tabs>
          <w:tab w:val="center" w:pos="7201"/>
          <w:tab w:val="left" w:pos="13465"/>
        </w:tabs>
        <w:jc w:val="left"/>
        <w:rPr>
          <w:rFonts w:ascii="Bookman Old Style" w:hAnsi="Bookman Old Style" w:cs="Times New Roman"/>
          <w:i/>
          <w:sz w:val="18"/>
        </w:rPr>
      </w:pPr>
      <w:r w:rsidRPr="00770EFA">
        <w:rPr>
          <w:rFonts w:ascii="Bookman Old Style" w:hAnsi="Bookman Old Style" w:cs="Times New Roman"/>
          <w:i/>
          <w:sz w:val="18"/>
        </w:rPr>
        <w:tab/>
        <w:t xml:space="preserve">This certifies that </w:t>
      </w:r>
      <w:r w:rsidRPr="00770EFA">
        <w:rPr>
          <w:rFonts w:ascii="Bookman Old Style" w:hAnsi="Bookman Old Style" w:cs="Times New Roman"/>
          <w:i/>
          <w:sz w:val="18"/>
        </w:rPr>
        <w:tab/>
      </w:r>
    </w:p>
    <w:p w14:paraId="4CF0BD64" w14:textId="77777777" w:rsidR="00456003" w:rsidRPr="00770EFA" w:rsidRDefault="00456003">
      <w:pPr>
        <w:rPr>
          <w:rFonts w:ascii="Bookman Old Style" w:hAnsi="Bookman Old Style" w:cs="Times New Roman"/>
          <w:sz w:val="16"/>
        </w:rPr>
      </w:pPr>
    </w:p>
    <w:sdt>
      <w:sdtPr>
        <w:rPr>
          <w:rFonts w:ascii="Bookman Old Style" w:hAnsi="Bookman Old Style" w:cs="Times New Roman"/>
          <w:b/>
          <w:sz w:val="36"/>
          <w:szCs w:val="18"/>
        </w:rPr>
        <w:id w:val="-1096781398"/>
        <w:placeholder>
          <w:docPart w:val="DefaultPlaceholder_-1854013440"/>
        </w:placeholder>
      </w:sdtPr>
      <w:sdtContent>
        <w:p w14:paraId="4A9E7F8B" w14:textId="6232F255" w:rsidR="00456003" w:rsidRPr="00770EFA" w:rsidRDefault="00631F2E">
          <w:pPr>
            <w:rPr>
              <w:rFonts w:ascii="Bookman Old Style" w:hAnsi="Bookman Old Style" w:cs="Times New Roman"/>
              <w:b/>
              <w:sz w:val="36"/>
              <w:szCs w:val="18"/>
            </w:rPr>
          </w:pPr>
          <w:r w:rsidRPr="00770EFA">
            <w:rPr>
              <w:rFonts w:ascii="Bookman Old Style" w:hAnsi="Bookman Old Style" w:cs="Times New Roman"/>
              <w:b/>
              <w:sz w:val="36"/>
              <w:szCs w:val="18"/>
            </w:rPr>
            <w:t>RANNY T. ANGHEL</w:t>
          </w:r>
        </w:p>
      </w:sdtContent>
    </w:sdt>
    <w:p w14:paraId="3D8FC5A6" w14:textId="67BF1F19" w:rsidR="00456003" w:rsidRPr="00770EFA" w:rsidRDefault="00631F2E">
      <w:pPr>
        <w:rPr>
          <w:rFonts w:ascii="Bookman Old Style" w:hAnsi="Bookman Old Style" w:cs="Times New Roman"/>
          <w:sz w:val="20"/>
          <w:szCs w:val="20"/>
        </w:rPr>
      </w:pPr>
      <w:r w:rsidRPr="00770EFA">
        <w:rPr>
          <w:rFonts w:ascii="Bookman Old Style" w:hAnsi="Bookman Old Style" w:cs="Times New Roman"/>
          <w:sz w:val="20"/>
          <w:szCs w:val="20"/>
        </w:rPr>
        <w:t xml:space="preserve"> </w:t>
      </w:r>
      <w:r w:rsidR="003B40B8">
        <w:rPr>
          <w:rFonts w:ascii="Bookman Old Style" w:hAnsi="Bookman Old Style" w:cs="Times New Roman"/>
          <w:sz w:val="20"/>
          <w:szCs w:val="20"/>
        </w:rPr>
        <w:t xml:space="preserve">Learner Reference Number </w:t>
      </w:r>
      <w:r w:rsidRPr="00770EFA">
        <w:rPr>
          <w:rFonts w:ascii="Bookman Old Style" w:hAnsi="Bookman Old Style" w:cs="Times New Roman"/>
          <w:sz w:val="20"/>
          <w:szCs w:val="20"/>
        </w:rPr>
        <w:t xml:space="preserve">(LRN): </w:t>
      </w:r>
      <w:sdt>
        <w:sdtPr>
          <w:rPr>
            <w:rFonts w:ascii="Bookman Old Style" w:hAnsi="Bookman Old Style" w:cs="Times New Roman"/>
            <w:sz w:val="20"/>
            <w:szCs w:val="20"/>
          </w:rPr>
          <w:id w:val="-135341293"/>
          <w:placeholder>
            <w:docPart w:val="DefaultPlaceholder_-1854013440"/>
          </w:placeholder>
        </w:sdtPr>
        <w:sdtContent>
          <w:r w:rsidRPr="00770EFA">
            <w:rPr>
              <w:rFonts w:ascii="Bookman Old Style" w:hAnsi="Bookman Old Style" w:cs="Times New Roman"/>
              <w:sz w:val="20"/>
              <w:szCs w:val="20"/>
            </w:rPr>
            <w:t>117836070004</w:t>
          </w:r>
        </w:sdtContent>
      </w:sdt>
    </w:p>
    <w:p w14:paraId="4F9E3617" w14:textId="77777777" w:rsidR="00456003" w:rsidRPr="00223189" w:rsidRDefault="00456003">
      <w:pPr>
        <w:rPr>
          <w:rFonts w:ascii="Bookman Old Style" w:hAnsi="Bookman Old Style" w:cs="Times New Roman"/>
          <w:sz w:val="16"/>
          <w:szCs w:val="16"/>
        </w:rPr>
      </w:pPr>
    </w:p>
    <w:p w14:paraId="038DE075" w14:textId="77777777" w:rsidR="00456003" w:rsidRPr="00770EFA" w:rsidRDefault="00F02414">
      <w:pPr>
        <w:rPr>
          <w:rFonts w:ascii="Bookman Old Style" w:hAnsi="Bookman Old Style" w:cs="Times New Roman"/>
        </w:rPr>
      </w:pPr>
      <w:r w:rsidRPr="00770EFA">
        <w:rPr>
          <w:rFonts w:ascii="Bookman Old Style" w:hAnsi="Bookman Old Style" w:cs="Times New Roman"/>
        </w:rPr>
        <w:t>ay kasiya-siyang nakatupad ng</w:t>
      </w:r>
      <w:r w:rsidR="00631F2E" w:rsidRPr="00770EFA">
        <w:rPr>
          <w:rFonts w:ascii="Bookman Old Style" w:hAnsi="Bookman Old Style" w:cs="Times New Roman"/>
        </w:rPr>
        <w:t xml:space="preserve"> mga kinakailangan sa pagtatapos ng Senior High School </w:t>
      </w:r>
    </w:p>
    <w:p w14:paraId="74E8A2A5" w14:textId="77777777" w:rsidR="00456003" w:rsidRPr="00770EFA" w:rsidRDefault="00631F2E">
      <w:pPr>
        <w:rPr>
          <w:rFonts w:ascii="Bookman Old Style" w:hAnsi="Bookman Old Style" w:cs="Times New Roman"/>
          <w:i/>
          <w:sz w:val="18"/>
        </w:rPr>
      </w:pPr>
      <w:r w:rsidRPr="00770EFA">
        <w:rPr>
          <w:rFonts w:ascii="Bookman Old Style" w:hAnsi="Bookman Old Style" w:cs="Times New Roman"/>
          <w:i/>
          <w:sz w:val="18"/>
        </w:rPr>
        <w:t>has satisfactorily completed the requirements for graduation in Senior High School</w:t>
      </w:r>
    </w:p>
    <w:p w14:paraId="1BB49259" w14:textId="77777777" w:rsidR="00456003" w:rsidRPr="00770EFA" w:rsidRDefault="00456003">
      <w:pPr>
        <w:rPr>
          <w:rFonts w:ascii="Bookman Old Style" w:hAnsi="Bookman Old Style" w:cs="Times New Roman"/>
          <w:sz w:val="16"/>
        </w:rPr>
      </w:pPr>
    </w:p>
    <w:p w14:paraId="795F244A" w14:textId="171677E9" w:rsidR="00456003" w:rsidRPr="00770EFA" w:rsidRDefault="00000000">
      <w:pPr>
        <w:rPr>
          <w:rFonts w:ascii="Bookman Old Style" w:hAnsi="Bookman Old Style" w:cs="Times New Roman"/>
          <w:b/>
          <w:sz w:val="24"/>
          <w:szCs w:val="24"/>
        </w:rPr>
      </w:pPr>
      <w:sdt>
        <w:sdtPr>
          <w:rPr>
            <w:rFonts w:ascii="Bookman Old Style" w:hAnsi="Bookman Old Style" w:cs="Times New Roman"/>
            <w:b/>
            <w:sz w:val="24"/>
            <w:szCs w:val="24"/>
            <w:u w:val="single"/>
          </w:rPr>
          <w:id w:val="2117244103"/>
          <w:placeholder>
            <w:docPart w:val="DefaultPlaceholder_-1854013440"/>
          </w:placeholder>
        </w:sdtPr>
        <w:sdtEndPr>
          <w:rPr>
            <w:u w:val="none"/>
          </w:rPr>
        </w:sdtEndPr>
        <w:sdtContent>
          <w:r w:rsidR="00631F2E" w:rsidRPr="00770EFA">
            <w:rPr>
              <w:rFonts w:ascii="Bookman Old Style" w:hAnsi="Bookman Old Style" w:cs="Times New Roman"/>
              <w:b/>
              <w:sz w:val="24"/>
              <w:szCs w:val="24"/>
              <w:u w:val="single"/>
            </w:rPr>
            <w:t>TVL</w:t>
          </w:r>
          <w:r w:rsidR="00631F2E" w:rsidRPr="00770EFA">
            <w:rPr>
              <w:rFonts w:ascii="Bookman Old Style" w:hAnsi="Bookman Old Style" w:cs="Times New Roman"/>
              <w:b/>
              <w:sz w:val="24"/>
              <w:szCs w:val="24"/>
            </w:rPr>
            <w:t xml:space="preserve"> TRACK</w:t>
          </w:r>
        </w:sdtContent>
      </w:sdt>
    </w:p>
    <w:sdt>
      <w:sdtPr>
        <w:rPr>
          <w:rFonts w:ascii="Bookman Old Style" w:hAnsi="Bookman Old Style" w:cs="Times New Roman"/>
          <w:b/>
          <w:sz w:val="24"/>
          <w:szCs w:val="24"/>
          <w:u w:val="single"/>
        </w:rPr>
        <w:id w:val="1713147595"/>
        <w:placeholder>
          <w:docPart w:val="DefaultPlaceholder_-1854013440"/>
        </w:placeholder>
      </w:sdtPr>
      <w:sdtEndPr>
        <w:rPr>
          <w:u w:val="none"/>
        </w:rPr>
      </w:sdtEndPr>
      <w:sdtContent>
        <w:p w14:paraId="5200216B" w14:textId="16BB85F2" w:rsidR="00456003" w:rsidRPr="00770EFA" w:rsidRDefault="009D493B" w:rsidP="00617A23">
          <w:pPr>
            <w:rPr>
              <w:rFonts w:ascii="Bookman Old Style" w:hAnsi="Bookman Old Style" w:cs="Times New Roman"/>
              <w:b/>
              <w:sz w:val="24"/>
              <w:szCs w:val="24"/>
            </w:rPr>
          </w:pPr>
          <w:r w:rsidRPr="00770EFA">
            <w:rPr>
              <w:rFonts w:ascii="Bookman Old Style" w:hAnsi="Bookman Old Style" w:cs="Times New Roman"/>
              <w:b/>
              <w:sz w:val="24"/>
              <w:szCs w:val="24"/>
              <w:u w:val="single"/>
            </w:rPr>
            <w:t>SMAW</w:t>
          </w:r>
          <w:r w:rsidRPr="00770EFA">
            <w:rPr>
              <w:rFonts w:ascii="Bookman Old Style" w:hAnsi="Bookman Old Style" w:cs="Times New Roman"/>
              <w:b/>
              <w:sz w:val="24"/>
              <w:szCs w:val="24"/>
            </w:rPr>
            <w:t xml:space="preserve"> STRAND</w:t>
          </w:r>
        </w:p>
      </w:sdtContent>
    </w:sdt>
    <w:p w14:paraId="6A0EED7F" w14:textId="77777777" w:rsidR="00264AF6" w:rsidRPr="00223189" w:rsidRDefault="00264AF6" w:rsidP="00617A23">
      <w:pPr>
        <w:rPr>
          <w:rFonts w:ascii="Bookman Old Style" w:hAnsi="Bookman Old Style" w:cs="Times New Roman"/>
          <w:b/>
          <w:sz w:val="16"/>
          <w:szCs w:val="16"/>
        </w:rPr>
      </w:pPr>
    </w:p>
    <w:p w14:paraId="59BA02FE" w14:textId="77777777" w:rsidR="00456003" w:rsidRPr="00770EFA" w:rsidRDefault="00631F2E">
      <w:pPr>
        <w:rPr>
          <w:rFonts w:ascii="Bookman Old Style" w:hAnsi="Bookman Old Style" w:cs="Times New Roman"/>
        </w:rPr>
      </w:pPr>
      <w:r w:rsidRPr="00770EFA">
        <w:rPr>
          <w:rFonts w:ascii="Bookman Old Style" w:hAnsi="Bookman Old Style" w:cs="Times New Roman"/>
        </w:rPr>
        <w:t>na itanakda para sa Mataas ng Paaralan ng Kagawaran ng Edukasyon, kaya pinagkalooban siya nitong</w:t>
      </w:r>
    </w:p>
    <w:p w14:paraId="5011ACA7" w14:textId="77777777" w:rsidR="00456003" w:rsidRPr="00770EFA" w:rsidRDefault="00631F2E">
      <w:pPr>
        <w:rPr>
          <w:rFonts w:ascii="Bookman Old Style" w:hAnsi="Bookman Old Style" w:cs="Times New Roman"/>
          <w:i/>
          <w:sz w:val="18"/>
        </w:rPr>
      </w:pPr>
      <w:r w:rsidRPr="00770EFA">
        <w:rPr>
          <w:rFonts w:ascii="Bookman Old Style" w:hAnsi="Bookman Old Style" w:cs="Times New Roman"/>
          <w:i/>
          <w:sz w:val="18"/>
        </w:rPr>
        <w:t xml:space="preserve">prescribed for Secondary Schools of the Department of Education and is therefore awarded </w:t>
      </w:r>
      <w:proofErr w:type="gramStart"/>
      <w:r w:rsidRPr="00770EFA">
        <w:rPr>
          <w:rFonts w:ascii="Bookman Old Style" w:hAnsi="Bookman Old Style" w:cs="Times New Roman"/>
          <w:i/>
          <w:sz w:val="18"/>
        </w:rPr>
        <w:t>this</w:t>
      </w:r>
      <w:proofErr w:type="gramEnd"/>
      <w:r w:rsidRPr="00770EFA">
        <w:rPr>
          <w:rFonts w:ascii="Bookman Old Style" w:hAnsi="Bookman Old Style" w:cs="Times New Roman"/>
          <w:i/>
          <w:sz w:val="18"/>
        </w:rPr>
        <w:t xml:space="preserve"> </w:t>
      </w:r>
    </w:p>
    <w:p w14:paraId="51196F77" w14:textId="77777777" w:rsidR="00456003" w:rsidRPr="00770EFA" w:rsidRDefault="00456003">
      <w:pPr>
        <w:rPr>
          <w:rFonts w:ascii="Bookman Old Style" w:hAnsi="Bookman Old Style" w:cs="Times New Roman"/>
          <w:sz w:val="16"/>
        </w:rPr>
      </w:pPr>
    </w:p>
    <w:p w14:paraId="696620D0" w14:textId="75493514" w:rsidR="004D7F23" w:rsidRPr="009C57DF" w:rsidRDefault="004D7F23" w:rsidP="004D7F23">
      <w:pPr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2"/>
        </w:rPr>
        <w:t xml:space="preserve"> </w:t>
      </w:r>
      <w:r w:rsidRPr="00A33D5D">
        <w:rPr>
          <w:rFonts w:ascii="Bookman Old Style" w:hAnsi="Bookman Old Style" w:cs="Times New Roman"/>
          <w:b/>
          <w:sz w:val="36"/>
          <w:szCs w:val="24"/>
        </w:rPr>
        <w:t>KATUNAYAN</w:t>
      </w:r>
      <w:r w:rsidRPr="00A33D5D">
        <w:rPr>
          <w:rFonts w:ascii="Times New Roman" w:hAnsi="Times New Roman" w:cs="Times New Roman"/>
          <w:b/>
          <w:sz w:val="36"/>
          <w:szCs w:val="24"/>
        </w:rPr>
        <w:t xml:space="preserve"> </w:t>
      </w:r>
    </w:p>
    <w:p w14:paraId="469ECF48" w14:textId="77777777" w:rsidR="00456003" w:rsidRPr="00770EFA" w:rsidRDefault="00631F2E">
      <w:pPr>
        <w:rPr>
          <w:rFonts w:ascii="Bookman Old Style" w:hAnsi="Bookman Old Style" w:cs="Times New Roman"/>
          <w:b/>
          <w:i/>
        </w:rPr>
      </w:pPr>
      <w:r w:rsidRPr="00770EFA">
        <w:rPr>
          <w:rFonts w:ascii="Bookman Old Style" w:hAnsi="Bookman Old Style" w:cs="Times New Roman"/>
          <w:b/>
          <w:i/>
        </w:rPr>
        <w:t>DIPLOMA</w:t>
      </w:r>
    </w:p>
    <w:p w14:paraId="5582DD70" w14:textId="77777777" w:rsidR="00456003" w:rsidRPr="00770EFA" w:rsidRDefault="00456003">
      <w:pPr>
        <w:rPr>
          <w:rFonts w:ascii="Bookman Old Style" w:hAnsi="Bookman Old Style" w:cs="Times New Roman"/>
          <w:sz w:val="16"/>
        </w:rPr>
      </w:pPr>
    </w:p>
    <w:p w14:paraId="1875FB30" w14:textId="6FCF5228" w:rsidR="00456003" w:rsidRPr="00770EFA" w:rsidRDefault="00631F2E">
      <w:pPr>
        <w:rPr>
          <w:rFonts w:ascii="Bookman Old Style" w:hAnsi="Bookman Old Style" w:cs="Times New Roman"/>
          <w:sz w:val="24"/>
          <w:szCs w:val="24"/>
        </w:rPr>
      </w:pPr>
      <w:r w:rsidRPr="00770EFA">
        <w:rPr>
          <w:rFonts w:ascii="Bookman Old Style" w:hAnsi="Bookman Old Style" w:cs="Times New Roman"/>
          <w:sz w:val="24"/>
          <w:szCs w:val="24"/>
        </w:rPr>
        <w:t xml:space="preserve">Nilagdaan sa Lungsod ng Kabankalan, Negros Occidental, Pilipinas nitong ika </w:t>
      </w:r>
      <w:sdt>
        <w:sdtPr>
          <w:rPr>
            <w:rFonts w:ascii="Bookman Old Style" w:hAnsi="Bookman Old Style" w:cs="Times New Roman"/>
            <w:sz w:val="24"/>
            <w:szCs w:val="24"/>
          </w:rPr>
          <w:id w:val="-1248718912"/>
          <w:placeholder>
            <w:docPart w:val="DefaultPlaceholder_-1854013440"/>
          </w:placeholder>
        </w:sdtPr>
        <w:sdtContent>
          <w:r w:rsidR="007451F8">
            <w:rPr>
              <w:rFonts w:ascii="Bookman Old Style" w:hAnsi="Bookman Old Style" w:cs="Times New Roman"/>
              <w:sz w:val="24"/>
              <w:szCs w:val="24"/>
            </w:rPr>
            <w:t>21</w:t>
          </w:r>
        </w:sdtContent>
      </w:sdt>
      <w:r w:rsidRPr="00770EFA">
        <w:rPr>
          <w:rFonts w:ascii="Bookman Old Style" w:hAnsi="Bookman Old Style" w:cs="Times New Roman"/>
          <w:sz w:val="24"/>
          <w:szCs w:val="24"/>
        </w:rPr>
        <w:t xml:space="preserve"> ng </w:t>
      </w:r>
      <w:sdt>
        <w:sdtPr>
          <w:rPr>
            <w:rFonts w:ascii="Bookman Old Style" w:hAnsi="Bookman Old Style" w:cs="Times New Roman"/>
            <w:sz w:val="24"/>
            <w:szCs w:val="24"/>
          </w:rPr>
          <w:id w:val="484817374"/>
          <w:placeholder>
            <w:docPart w:val="DefaultPlaceholder_-1854013440"/>
          </w:placeholder>
        </w:sdtPr>
        <w:sdtContent>
          <w:r w:rsidR="008F76C8">
            <w:rPr>
              <w:rFonts w:ascii="Bookman Old Style" w:hAnsi="Bookman Old Style" w:cs="Times New Roman"/>
              <w:sz w:val="24"/>
              <w:szCs w:val="24"/>
            </w:rPr>
            <w:t>July</w:t>
          </w:r>
        </w:sdtContent>
      </w:sdt>
      <w:r w:rsidRPr="00770EFA">
        <w:rPr>
          <w:rFonts w:ascii="Bookman Old Style" w:hAnsi="Bookman Old Style" w:cs="Times New Roman"/>
          <w:sz w:val="24"/>
          <w:szCs w:val="24"/>
        </w:rPr>
        <w:t xml:space="preserve"> </w:t>
      </w:r>
      <w:sdt>
        <w:sdtPr>
          <w:rPr>
            <w:rFonts w:ascii="Bookman Old Style" w:hAnsi="Bookman Old Style" w:cs="Times New Roman"/>
            <w:sz w:val="24"/>
            <w:szCs w:val="24"/>
          </w:rPr>
          <w:id w:val="-688065410"/>
          <w:placeholder>
            <w:docPart w:val="DefaultPlaceholder_-1854013440"/>
          </w:placeholder>
        </w:sdtPr>
        <w:sdtContent>
          <w:r w:rsidRPr="00770EFA">
            <w:rPr>
              <w:rFonts w:ascii="Bookman Old Style" w:hAnsi="Bookman Old Style" w:cs="Times New Roman"/>
              <w:sz w:val="24"/>
              <w:szCs w:val="24"/>
            </w:rPr>
            <w:t>202</w:t>
          </w:r>
          <w:r w:rsidR="008F76C8">
            <w:rPr>
              <w:rFonts w:ascii="Bookman Old Style" w:hAnsi="Bookman Old Style" w:cs="Times New Roman"/>
              <w:sz w:val="24"/>
              <w:szCs w:val="24"/>
            </w:rPr>
            <w:t>3</w:t>
          </w:r>
        </w:sdtContent>
      </w:sdt>
      <w:r w:rsidRPr="00770EFA">
        <w:rPr>
          <w:rFonts w:ascii="Bookman Old Style" w:hAnsi="Bookman Old Style" w:cs="Times New Roman"/>
          <w:sz w:val="24"/>
          <w:szCs w:val="24"/>
        </w:rPr>
        <w:t>.</w:t>
      </w:r>
    </w:p>
    <w:p w14:paraId="013230B1" w14:textId="31584281" w:rsidR="00456003" w:rsidRPr="00770EFA" w:rsidRDefault="00631F2E">
      <w:pPr>
        <w:rPr>
          <w:rFonts w:ascii="Bookman Old Style" w:hAnsi="Bookman Old Style" w:cs="Times New Roman"/>
          <w:i/>
          <w:sz w:val="18"/>
        </w:rPr>
      </w:pPr>
      <w:r w:rsidRPr="00770EFA">
        <w:rPr>
          <w:rFonts w:ascii="Bookman Old Style" w:hAnsi="Bookman Old Style" w:cs="Times New Roman"/>
          <w:i/>
          <w:sz w:val="18"/>
        </w:rPr>
        <w:t xml:space="preserve">Signed in Kabankalan City, Negros </w:t>
      </w:r>
      <w:r w:rsidR="00617A23" w:rsidRPr="00770EFA">
        <w:rPr>
          <w:rFonts w:ascii="Bookman Old Style" w:hAnsi="Bookman Old Style" w:cs="Times New Roman"/>
          <w:i/>
          <w:sz w:val="18"/>
        </w:rPr>
        <w:t xml:space="preserve">Occidental, Philippines on the </w:t>
      </w:r>
      <w:sdt>
        <w:sdtPr>
          <w:rPr>
            <w:rFonts w:ascii="Bookman Old Style" w:hAnsi="Bookman Old Style" w:cs="Times New Roman"/>
            <w:i/>
            <w:sz w:val="18"/>
          </w:rPr>
          <w:id w:val="1007793640"/>
          <w:placeholder>
            <w:docPart w:val="DefaultPlaceholder_-1854013440"/>
          </w:placeholder>
        </w:sdtPr>
        <w:sdtEndPr>
          <w:rPr>
            <w:vertAlign w:val="superscript"/>
          </w:rPr>
        </w:sdtEndPr>
        <w:sdtContent>
          <w:r w:rsidR="007451F8">
            <w:rPr>
              <w:rFonts w:ascii="Bookman Old Style" w:hAnsi="Bookman Old Style" w:cs="Times New Roman"/>
              <w:i/>
              <w:sz w:val="18"/>
            </w:rPr>
            <w:t>21</w:t>
          </w:r>
          <w:r w:rsidR="007451F8">
            <w:rPr>
              <w:rFonts w:ascii="Bookman Old Style" w:hAnsi="Bookman Old Style" w:cs="Times New Roman"/>
              <w:i/>
              <w:sz w:val="18"/>
              <w:vertAlign w:val="superscript"/>
            </w:rPr>
            <w:t>st</w:t>
          </w:r>
        </w:sdtContent>
      </w:sdt>
      <w:r w:rsidR="00617A23" w:rsidRPr="00770EFA">
        <w:rPr>
          <w:rFonts w:ascii="Bookman Old Style" w:hAnsi="Bookman Old Style" w:cs="Times New Roman"/>
          <w:i/>
          <w:sz w:val="18"/>
          <w:vertAlign w:val="superscript"/>
        </w:rPr>
        <w:t xml:space="preserve">  </w:t>
      </w:r>
      <w:r w:rsidRPr="00770EFA">
        <w:rPr>
          <w:rFonts w:ascii="Bookman Old Style" w:hAnsi="Bookman Old Style" w:cs="Times New Roman"/>
          <w:i/>
          <w:sz w:val="18"/>
        </w:rPr>
        <w:t xml:space="preserve"> day of </w:t>
      </w:r>
      <w:sdt>
        <w:sdtPr>
          <w:rPr>
            <w:rFonts w:ascii="Bookman Old Style" w:hAnsi="Bookman Old Style" w:cs="Times New Roman"/>
            <w:i/>
            <w:sz w:val="18"/>
          </w:rPr>
          <w:id w:val="-695549020"/>
          <w:placeholder>
            <w:docPart w:val="DefaultPlaceholder_-1854013440"/>
          </w:placeholder>
        </w:sdtPr>
        <w:sdtContent>
          <w:r w:rsidR="007451F8">
            <w:rPr>
              <w:rFonts w:ascii="Bookman Old Style" w:hAnsi="Bookman Old Style" w:cs="Times New Roman"/>
              <w:i/>
              <w:sz w:val="18"/>
            </w:rPr>
            <w:t>July</w:t>
          </w:r>
        </w:sdtContent>
      </w:sdt>
      <w:r w:rsidRPr="00770EFA">
        <w:rPr>
          <w:rFonts w:ascii="Bookman Old Style" w:hAnsi="Bookman Old Style" w:cs="Times New Roman"/>
          <w:i/>
          <w:sz w:val="18"/>
        </w:rPr>
        <w:t xml:space="preserve"> </w:t>
      </w:r>
      <w:sdt>
        <w:sdtPr>
          <w:rPr>
            <w:rFonts w:ascii="Bookman Old Style" w:hAnsi="Bookman Old Style" w:cs="Times New Roman"/>
            <w:i/>
            <w:sz w:val="18"/>
          </w:rPr>
          <w:id w:val="-442684745"/>
          <w:placeholder>
            <w:docPart w:val="DefaultPlaceholder_-1854013440"/>
          </w:placeholder>
        </w:sdtPr>
        <w:sdtContent>
          <w:r w:rsidR="007451F8">
            <w:rPr>
              <w:rFonts w:ascii="Bookman Old Style" w:hAnsi="Bookman Old Style" w:cs="Times New Roman"/>
              <w:i/>
              <w:sz w:val="18"/>
            </w:rPr>
            <w:t>2023</w:t>
          </w:r>
        </w:sdtContent>
      </w:sdt>
      <w:r w:rsidRPr="00770EFA">
        <w:rPr>
          <w:rFonts w:ascii="Bookman Old Style" w:hAnsi="Bookman Old Style" w:cs="Times New Roman"/>
          <w:i/>
          <w:sz w:val="18"/>
        </w:rPr>
        <w:t>.</w:t>
      </w:r>
    </w:p>
    <w:p w14:paraId="160EC79E" w14:textId="77777777" w:rsidR="00456003" w:rsidRPr="00770EFA" w:rsidRDefault="00456003">
      <w:pPr>
        <w:rPr>
          <w:rFonts w:ascii="Bookman Old Style" w:hAnsi="Bookman Old Style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1"/>
        <w:gridCol w:w="7123"/>
      </w:tblGrid>
      <w:tr w:rsidR="00456003" w:rsidRPr="00770EFA" w14:paraId="106AB5C4" w14:textId="77777777" w:rsidTr="00DF005D">
        <w:tc>
          <w:tcPr>
            <w:tcW w:w="7282" w:type="dxa"/>
          </w:tcPr>
          <w:sdt>
            <w:sdtPr>
              <w:rPr>
                <w:rFonts w:ascii="Bookman Old Style" w:hAnsi="Bookman Old Style" w:cs="Times New Roman"/>
                <w:b/>
              </w:rPr>
              <w:id w:val="-544296427"/>
              <w:placeholder>
                <w:docPart w:val="DefaultPlaceholder_-1854013440"/>
              </w:placeholder>
            </w:sdtPr>
            <w:sdtContent>
              <w:p w14:paraId="500CC8A5" w14:textId="0CB3A1BD" w:rsidR="00456003" w:rsidRPr="00770EFA" w:rsidRDefault="007451F8">
                <w:pPr>
                  <w:rPr>
                    <w:rFonts w:ascii="Bookman Old Style" w:hAnsi="Bookman Old Style" w:cs="Times New Roman"/>
                    <w:b/>
                    <w:sz w:val="24"/>
                  </w:rPr>
                </w:pPr>
                <w:r>
                  <w:rPr>
                    <w:rFonts w:ascii="Bookman Old Style" w:hAnsi="Bookman Old Style" w:cs="Times New Roman"/>
                    <w:b/>
                  </w:rPr>
                  <w:t>GRYCY P. ALAGAO</w:t>
                </w:r>
              </w:p>
            </w:sdtContent>
          </w:sdt>
        </w:tc>
        <w:tc>
          <w:tcPr>
            <w:tcW w:w="7336" w:type="dxa"/>
          </w:tcPr>
          <w:sdt>
            <w:sdtPr>
              <w:rPr>
                <w:rFonts w:ascii="Bookman Old Style" w:hAnsi="Bookman Old Style" w:cs="Times New Roman"/>
                <w:b/>
              </w:rPr>
              <w:id w:val="-1705712396"/>
              <w:placeholder>
                <w:docPart w:val="DefaultPlaceholder_-1854013440"/>
              </w:placeholder>
            </w:sdtPr>
            <w:sdtContent>
              <w:p w14:paraId="157A5063" w14:textId="4C434AD2" w:rsidR="00456003" w:rsidRPr="00770EFA" w:rsidRDefault="005C14FE">
                <w:pPr>
                  <w:rPr>
                    <w:rFonts w:ascii="Bookman Old Style" w:hAnsi="Bookman Old Style" w:cs="Times New Roman"/>
                    <w:b/>
                    <w:sz w:val="24"/>
                  </w:rPr>
                </w:pPr>
                <w:r>
                  <w:rPr>
                    <w:rFonts w:ascii="Bookman Old Style" w:hAnsi="Bookman Old Style" w:cs="Times New Roman"/>
                    <w:b/>
                  </w:rPr>
                  <w:t>MICHELL L. ACOYONG, CESO VI</w:t>
                </w:r>
              </w:p>
            </w:sdtContent>
          </w:sdt>
        </w:tc>
      </w:tr>
      <w:tr w:rsidR="00456003" w:rsidRPr="00770EFA" w14:paraId="12F3EF75" w14:textId="77777777" w:rsidTr="00DF005D">
        <w:tc>
          <w:tcPr>
            <w:tcW w:w="7282" w:type="dxa"/>
          </w:tcPr>
          <w:p w14:paraId="68CBE4D6" w14:textId="371F4136" w:rsidR="00456003" w:rsidRPr="00770EFA" w:rsidRDefault="00617A23">
            <w:pPr>
              <w:rPr>
                <w:rFonts w:ascii="Bookman Old Style" w:hAnsi="Bookman Old Style" w:cs="Times New Roman"/>
              </w:rPr>
            </w:pPr>
            <w:proofErr w:type="spellStart"/>
            <w:r w:rsidRPr="00770EFA">
              <w:rPr>
                <w:rFonts w:ascii="Bookman Old Style" w:hAnsi="Bookman Old Style" w:cs="Times New Roman"/>
              </w:rPr>
              <w:t>Punong</w:t>
            </w:r>
            <w:r w:rsidR="003B40B8">
              <w:rPr>
                <w:rFonts w:ascii="Bookman Old Style" w:hAnsi="Bookman Old Style" w:cs="Times New Roman"/>
              </w:rPr>
              <w:t>g</w:t>
            </w:r>
            <w:r w:rsidR="00631F2E" w:rsidRPr="00770EFA">
              <w:rPr>
                <w:rFonts w:ascii="Bookman Old Style" w:hAnsi="Bookman Old Style" w:cs="Times New Roman"/>
              </w:rPr>
              <w:t>uro</w:t>
            </w:r>
            <w:proofErr w:type="spellEnd"/>
          </w:p>
        </w:tc>
        <w:tc>
          <w:tcPr>
            <w:tcW w:w="7336" w:type="dxa"/>
          </w:tcPr>
          <w:p w14:paraId="7116CE44" w14:textId="1E7D158A" w:rsidR="00456003" w:rsidRPr="00770EFA" w:rsidRDefault="00631F2E">
            <w:pPr>
              <w:rPr>
                <w:rFonts w:ascii="Bookman Old Style" w:hAnsi="Bookman Old Style" w:cs="Times New Roman"/>
              </w:rPr>
            </w:pPr>
            <w:proofErr w:type="spellStart"/>
            <w:r w:rsidRPr="00770EFA">
              <w:rPr>
                <w:rFonts w:ascii="Bookman Old Style" w:hAnsi="Bookman Old Style" w:cs="Times New Roman"/>
              </w:rPr>
              <w:t>Pansangay</w:t>
            </w:r>
            <w:proofErr w:type="spellEnd"/>
            <w:r w:rsidRPr="00770EFA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770EFA">
              <w:rPr>
                <w:rFonts w:ascii="Bookman Old Style" w:hAnsi="Bookman Old Style" w:cs="Times New Roman"/>
              </w:rPr>
              <w:t>n</w:t>
            </w:r>
            <w:r w:rsidR="0040115B">
              <w:rPr>
                <w:rFonts w:ascii="Bookman Old Style" w:hAnsi="Bookman Old Style" w:cs="Times New Roman"/>
              </w:rPr>
              <w:t>a</w:t>
            </w:r>
            <w:proofErr w:type="spellEnd"/>
            <w:r w:rsidRPr="00770EFA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770EFA">
              <w:rPr>
                <w:rFonts w:ascii="Bookman Old Style" w:hAnsi="Bookman Old Style" w:cs="Times New Roman"/>
              </w:rPr>
              <w:t>Tagapamanihala</w:t>
            </w:r>
            <w:proofErr w:type="spellEnd"/>
            <w:r w:rsidRPr="00770EFA">
              <w:rPr>
                <w:rFonts w:ascii="Bookman Old Style" w:hAnsi="Bookman Old Style" w:cs="Times New Roman"/>
              </w:rPr>
              <w:t xml:space="preserve"> ng </w:t>
            </w:r>
            <w:proofErr w:type="spellStart"/>
            <w:r w:rsidRPr="00770EFA">
              <w:rPr>
                <w:rFonts w:ascii="Bookman Old Style" w:hAnsi="Bookman Old Style" w:cs="Times New Roman"/>
              </w:rPr>
              <w:t>mga</w:t>
            </w:r>
            <w:proofErr w:type="spellEnd"/>
            <w:r w:rsidRPr="00770EFA">
              <w:rPr>
                <w:rFonts w:ascii="Bookman Old Style" w:hAnsi="Bookman Old Style" w:cs="Times New Roman"/>
              </w:rPr>
              <w:t xml:space="preserve"> Paaralan</w:t>
            </w:r>
          </w:p>
        </w:tc>
      </w:tr>
      <w:tr w:rsidR="00456003" w:rsidRPr="00770EFA" w14:paraId="3FCD6272" w14:textId="77777777" w:rsidTr="00DF005D">
        <w:tc>
          <w:tcPr>
            <w:tcW w:w="7282" w:type="dxa"/>
          </w:tcPr>
          <w:p w14:paraId="33360C95" w14:textId="77777777" w:rsidR="00456003" w:rsidRPr="00770EFA" w:rsidRDefault="00631F2E">
            <w:pPr>
              <w:rPr>
                <w:rFonts w:ascii="Bookman Old Style" w:hAnsi="Bookman Old Style" w:cs="Times New Roman"/>
                <w:i/>
                <w:sz w:val="20"/>
              </w:rPr>
            </w:pPr>
            <w:r w:rsidRPr="00770EFA">
              <w:rPr>
                <w:rFonts w:ascii="Bookman Old Style" w:hAnsi="Bookman Old Style" w:cs="Times New Roman"/>
                <w:i/>
                <w:sz w:val="18"/>
              </w:rPr>
              <w:t>Principal I</w:t>
            </w:r>
          </w:p>
        </w:tc>
        <w:tc>
          <w:tcPr>
            <w:tcW w:w="7336" w:type="dxa"/>
          </w:tcPr>
          <w:p w14:paraId="3B8D88FF" w14:textId="77777777" w:rsidR="00456003" w:rsidRPr="00770EFA" w:rsidRDefault="00631F2E">
            <w:pPr>
              <w:rPr>
                <w:rFonts w:ascii="Bookman Old Style" w:hAnsi="Bookman Old Style" w:cs="Times New Roman"/>
                <w:i/>
                <w:sz w:val="20"/>
              </w:rPr>
            </w:pPr>
            <w:r w:rsidRPr="00770EFA">
              <w:rPr>
                <w:rFonts w:ascii="Bookman Old Style" w:hAnsi="Bookman Old Style" w:cs="Times New Roman"/>
                <w:i/>
                <w:sz w:val="18"/>
              </w:rPr>
              <w:t>Schools Division Superintendent</w:t>
            </w:r>
          </w:p>
        </w:tc>
      </w:tr>
    </w:tbl>
    <w:p w14:paraId="7388BCFE" w14:textId="77777777" w:rsidR="007F3CD5" w:rsidRDefault="007F3CD5" w:rsidP="004D7F23">
      <w:pPr>
        <w:tabs>
          <w:tab w:val="left" w:pos="13050"/>
        </w:tabs>
        <w:rPr>
          <w:rFonts w:ascii="Times New Roman" w:hAnsi="Times New Roman" w:cs="Times New Roman"/>
          <w:sz w:val="20"/>
        </w:rPr>
      </w:pPr>
    </w:p>
    <w:sectPr w:rsidR="007F3CD5" w:rsidSect="003B40B8">
      <w:headerReference w:type="default" r:id="rId8"/>
      <w:pgSz w:w="16838" w:h="11906" w:orient="landscape" w:code="9"/>
      <w:pgMar w:top="720" w:right="1440" w:bottom="720" w:left="1440" w:header="1008" w:footer="10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5F855" w14:textId="77777777" w:rsidR="00220985" w:rsidRDefault="00220985">
      <w:r>
        <w:separator/>
      </w:r>
    </w:p>
  </w:endnote>
  <w:endnote w:type="continuationSeparator" w:id="0">
    <w:p w14:paraId="40553F4D" w14:textId="77777777" w:rsidR="00220985" w:rsidRDefault="00220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ld English Text MT">
    <w:altName w:val="Old English Text MT"/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EAF7A" w14:textId="77777777" w:rsidR="00220985" w:rsidRDefault="00220985">
      <w:r>
        <w:separator/>
      </w:r>
    </w:p>
  </w:footnote>
  <w:footnote w:type="continuationSeparator" w:id="0">
    <w:p w14:paraId="3370DACD" w14:textId="77777777" w:rsidR="00220985" w:rsidRDefault="00220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A7FD1" w14:textId="722BF531" w:rsidR="00F738B5" w:rsidRDefault="00F738B5">
    <w:pPr>
      <w:pStyle w:val="Header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gutterAtTop/>
  <w:hideSpellingErrors/>
  <w:proofState w:spelling="clean" w:grammar="clean"/>
  <w:documentProtection w:edit="forms" w:enforcement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6003"/>
    <w:rsid w:val="00175E07"/>
    <w:rsid w:val="00220985"/>
    <w:rsid w:val="00223189"/>
    <w:rsid w:val="00264AF6"/>
    <w:rsid w:val="0029209A"/>
    <w:rsid w:val="00343385"/>
    <w:rsid w:val="003B40B8"/>
    <w:rsid w:val="0040115B"/>
    <w:rsid w:val="00456003"/>
    <w:rsid w:val="004D7F23"/>
    <w:rsid w:val="005C14FE"/>
    <w:rsid w:val="00617A23"/>
    <w:rsid w:val="00631F2E"/>
    <w:rsid w:val="00637CD0"/>
    <w:rsid w:val="007451F8"/>
    <w:rsid w:val="00770EFA"/>
    <w:rsid w:val="007F3CD5"/>
    <w:rsid w:val="00814799"/>
    <w:rsid w:val="00896AB0"/>
    <w:rsid w:val="008F76C8"/>
    <w:rsid w:val="009A2A4F"/>
    <w:rsid w:val="009D493B"/>
    <w:rsid w:val="00A26CEB"/>
    <w:rsid w:val="00A643AC"/>
    <w:rsid w:val="00A8644C"/>
    <w:rsid w:val="00AB4389"/>
    <w:rsid w:val="00AC068C"/>
    <w:rsid w:val="00AE2DF0"/>
    <w:rsid w:val="00C52870"/>
    <w:rsid w:val="00C54143"/>
    <w:rsid w:val="00DF005D"/>
    <w:rsid w:val="00E1248B"/>
    <w:rsid w:val="00EA5CE1"/>
    <w:rsid w:val="00F02414"/>
    <w:rsid w:val="00F7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A772AF"/>
  <w15:docId w15:val="{518EFEF5-56AE-41A5-981D-367CBE602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styleId="BalloonText">
    <w:name w:val="Balloon Text"/>
    <w:basedOn w:val="Normal"/>
    <w:link w:val="BalloonTextChar"/>
    <w:uiPriority w:val="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568A8-6028-4B96-A068-A799DDC209E5}"/>
      </w:docPartPr>
      <w:docPartBody>
        <w:p w:rsidR="008A4F6C" w:rsidRDefault="00C15022">
          <w:r w:rsidRPr="00E207A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ld English Text MT">
    <w:altName w:val="Old English Text MT"/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022"/>
    <w:rsid w:val="00471C58"/>
    <w:rsid w:val="005D351B"/>
    <w:rsid w:val="006A04F7"/>
    <w:rsid w:val="008A4F6C"/>
    <w:rsid w:val="00C1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C1502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amd6</dc:creator>
  <cp:lastModifiedBy>Region VI Kabankalan City Admin</cp:lastModifiedBy>
  <cp:revision>28</cp:revision>
  <cp:lastPrinted>2019-03-18T10:35:00Z</cp:lastPrinted>
  <dcterms:created xsi:type="dcterms:W3CDTF">2020-02-14T02:05:00Z</dcterms:created>
  <dcterms:modified xsi:type="dcterms:W3CDTF">2023-05-05T01:42:00Z</dcterms:modified>
</cp:coreProperties>
</file>